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7227" w14:textId="4D92516B" w:rsidR="00E65D39" w:rsidRDefault="0001105E" w:rsidP="0001105E">
      <w:pPr>
        <w:pStyle w:val="Sinespaciado"/>
        <w:jc w:val="center"/>
        <w:rPr>
          <w:rFonts w:ascii="Arial" w:hAnsi="Arial" w:cs="Arial"/>
          <w:b/>
          <w:bCs/>
          <w:sz w:val="24"/>
          <w:szCs w:val="24"/>
        </w:rPr>
      </w:pPr>
      <w:r w:rsidRPr="0001105E">
        <w:rPr>
          <w:rFonts w:ascii="Arial" w:hAnsi="Arial" w:cs="Arial"/>
          <w:b/>
          <w:bCs/>
          <w:sz w:val="24"/>
          <w:szCs w:val="24"/>
        </w:rPr>
        <w:t>PROMUEVE DIF BENITO JUÁREZ TEATRO GUIÑOL</w:t>
      </w:r>
    </w:p>
    <w:p w14:paraId="1E7001CC" w14:textId="77777777" w:rsidR="0001105E" w:rsidRPr="00E65D39" w:rsidRDefault="0001105E" w:rsidP="00E65D39">
      <w:pPr>
        <w:pStyle w:val="Sinespaciado"/>
        <w:jc w:val="both"/>
        <w:rPr>
          <w:rFonts w:ascii="Arial" w:hAnsi="Arial" w:cs="Arial"/>
          <w:b/>
          <w:bCs/>
          <w:sz w:val="24"/>
          <w:szCs w:val="24"/>
        </w:rPr>
      </w:pPr>
    </w:p>
    <w:p w14:paraId="2DDEABB8" w14:textId="1A95F283" w:rsidR="0001105E" w:rsidRPr="0001105E" w:rsidRDefault="0001105E" w:rsidP="0001105E">
      <w:pPr>
        <w:pStyle w:val="Sinespaciado"/>
        <w:numPr>
          <w:ilvl w:val="0"/>
          <w:numId w:val="49"/>
        </w:numPr>
        <w:jc w:val="both"/>
        <w:rPr>
          <w:rFonts w:ascii="Arial" w:hAnsi="Arial" w:cs="Arial"/>
          <w:sz w:val="24"/>
          <w:szCs w:val="24"/>
        </w:rPr>
      </w:pPr>
      <w:r w:rsidRPr="0001105E">
        <w:rPr>
          <w:rFonts w:ascii="Arial" w:hAnsi="Arial" w:cs="Arial"/>
          <w:sz w:val="24"/>
          <w:szCs w:val="24"/>
        </w:rPr>
        <w:t>En escuelas de nivel básico del municipio</w:t>
      </w:r>
    </w:p>
    <w:p w14:paraId="74FEBA2F" w14:textId="77777777" w:rsidR="0001105E" w:rsidRDefault="0001105E" w:rsidP="0001105E">
      <w:pPr>
        <w:pStyle w:val="Sinespaciado"/>
        <w:jc w:val="both"/>
        <w:rPr>
          <w:rFonts w:ascii="Arial" w:hAnsi="Arial" w:cs="Arial"/>
          <w:b/>
          <w:bCs/>
          <w:sz w:val="24"/>
          <w:szCs w:val="24"/>
        </w:rPr>
      </w:pPr>
    </w:p>
    <w:p w14:paraId="396125BA" w14:textId="2117ECA8" w:rsidR="0001105E" w:rsidRPr="0001105E" w:rsidRDefault="00E65D39" w:rsidP="0001105E">
      <w:pPr>
        <w:pStyle w:val="Sinespaciado"/>
        <w:jc w:val="both"/>
        <w:rPr>
          <w:rFonts w:ascii="Arial" w:hAnsi="Arial" w:cs="Arial"/>
          <w:sz w:val="24"/>
          <w:szCs w:val="24"/>
        </w:rPr>
      </w:pPr>
      <w:r w:rsidRPr="00E65D39">
        <w:rPr>
          <w:rFonts w:ascii="Arial" w:hAnsi="Arial" w:cs="Arial"/>
          <w:b/>
          <w:bCs/>
          <w:sz w:val="24"/>
          <w:szCs w:val="24"/>
        </w:rPr>
        <w:t>Cancún, Q. R., a 2</w:t>
      </w:r>
      <w:r w:rsidR="0001105E">
        <w:rPr>
          <w:rFonts w:ascii="Arial" w:hAnsi="Arial" w:cs="Arial"/>
          <w:b/>
          <w:bCs/>
          <w:sz w:val="24"/>
          <w:szCs w:val="24"/>
        </w:rPr>
        <w:t>2</w:t>
      </w:r>
      <w:r w:rsidRPr="00E65D39">
        <w:rPr>
          <w:rFonts w:ascii="Arial" w:hAnsi="Arial" w:cs="Arial"/>
          <w:b/>
          <w:bCs/>
          <w:sz w:val="24"/>
          <w:szCs w:val="24"/>
        </w:rPr>
        <w:t xml:space="preserve"> de octubre de 2025.-</w:t>
      </w:r>
      <w:r w:rsidRPr="00E65D39">
        <w:rPr>
          <w:rFonts w:ascii="Arial" w:hAnsi="Arial" w:cs="Arial"/>
          <w:sz w:val="24"/>
          <w:szCs w:val="24"/>
        </w:rPr>
        <w:t xml:space="preserve"> </w:t>
      </w:r>
      <w:r w:rsidR="0001105E" w:rsidRPr="0001105E">
        <w:rPr>
          <w:rFonts w:ascii="Arial" w:hAnsi="Arial" w:cs="Arial"/>
          <w:sz w:val="24"/>
          <w:szCs w:val="24"/>
        </w:rPr>
        <w:t>Con el objetivo de brindar herramientas educativas y de prevención para niñas, niños y adolescentes, el Sistema para el Desarrollo Integral de la Familia (DIF) Benito Juárez, a través de la dirección de Prevención de Riesgos Psicosociales de las Niñas, Niños y Adolescentes, promueve el “Teatro Guiñol”, en escuelas de nivel básico del municipio.</w:t>
      </w:r>
    </w:p>
    <w:p w14:paraId="5EF1205E" w14:textId="77777777" w:rsidR="0001105E" w:rsidRPr="0001105E" w:rsidRDefault="0001105E" w:rsidP="0001105E">
      <w:pPr>
        <w:pStyle w:val="Sinespaciado"/>
        <w:jc w:val="both"/>
        <w:rPr>
          <w:rFonts w:ascii="Arial" w:hAnsi="Arial" w:cs="Arial"/>
          <w:sz w:val="24"/>
          <w:szCs w:val="24"/>
        </w:rPr>
      </w:pPr>
    </w:p>
    <w:p w14:paraId="6373A125" w14:textId="77777777" w:rsidR="0001105E" w:rsidRPr="0001105E" w:rsidRDefault="0001105E" w:rsidP="0001105E">
      <w:pPr>
        <w:pStyle w:val="Sinespaciado"/>
        <w:jc w:val="both"/>
        <w:rPr>
          <w:rFonts w:ascii="Arial" w:hAnsi="Arial" w:cs="Arial"/>
          <w:sz w:val="24"/>
          <w:szCs w:val="24"/>
        </w:rPr>
      </w:pPr>
      <w:r w:rsidRPr="0001105E">
        <w:rPr>
          <w:rFonts w:ascii="Arial" w:hAnsi="Arial" w:cs="Arial"/>
          <w:sz w:val="24"/>
          <w:szCs w:val="24"/>
        </w:rPr>
        <w:t xml:space="preserve">Con el compromiso de la </w:t>
      </w:r>
      <w:proofErr w:type="gramStart"/>
      <w:r w:rsidRPr="0001105E">
        <w:rPr>
          <w:rFonts w:ascii="Arial" w:hAnsi="Arial" w:cs="Arial"/>
          <w:sz w:val="24"/>
          <w:szCs w:val="24"/>
        </w:rPr>
        <w:t>Presidenta</w:t>
      </w:r>
      <w:proofErr w:type="gramEnd"/>
      <w:r w:rsidRPr="0001105E">
        <w:rPr>
          <w:rFonts w:ascii="Arial" w:hAnsi="Arial" w:cs="Arial"/>
          <w:sz w:val="24"/>
          <w:szCs w:val="24"/>
        </w:rPr>
        <w:t xml:space="preserve"> Municipal, Ana Paty Peralta, de emprender acciones que coadyuven en la formación integral de las niñas y niños, la directora general del Sistema DIF Benito Juárez, Marisol Sendo Rodríguez destacó la importancia de acercar el “Teatro guiñol” en los centros educativos con la finalidad de transmitir mensajes en temas de interés social como prevención de riesgos psicosociales, valores y convivencia familiar.</w:t>
      </w:r>
    </w:p>
    <w:p w14:paraId="65F9F0F7" w14:textId="77777777" w:rsidR="0001105E" w:rsidRPr="0001105E" w:rsidRDefault="0001105E" w:rsidP="0001105E">
      <w:pPr>
        <w:pStyle w:val="Sinespaciado"/>
        <w:jc w:val="both"/>
        <w:rPr>
          <w:rFonts w:ascii="Arial" w:hAnsi="Arial" w:cs="Arial"/>
          <w:sz w:val="24"/>
          <w:szCs w:val="24"/>
        </w:rPr>
      </w:pPr>
    </w:p>
    <w:p w14:paraId="409E1C7B" w14:textId="77777777" w:rsidR="0001105E" w:rsidRPr="0001105E" w:rsidRDefault="0001105E" w:rsidP="0001105E">
      <w:pPr>
        <w:pStyle w:val="Sinespaciado"/>
        <w:jc w:val="both"/>
        <w:rPr>
          <w:rFonts w:ascii="Arial" w:hAnsi="Arial" w:cs="Arial"/>
          <w:sz w:val="24"/>
          <w:szCs w:val="24"/>
        </w:rPr>
      </w:pPr>
      <w:r w:rsidRPr="0001105E">
        <w:rPr>
          <w:rFonts w:ascii="Arial" w:hAnsi="Arial" w:cs="Arial"/>
          <w:sz w:val="24"/>
          <w:szCs w:val="24"/>
        </w:rPr>
        <w:t>En este sentido, la coordinadora de Recreación, Cultura y Deporte (RECUDE) Eunice Alejandra Gamboa Hernández, informó que a través del “Teatro guiñol” y de otras actividades lúdicas se enseñan a los escolares temas importantes de manera divertida.</w:t>
      </w:r>
    </w:p>
    <w:p w14:paraId="0CB771FA" w14:textId="77777777" w:rsidR="0001105E" w:rsidRPr="0001105E" w:rsidRDefault="0001105E" w:rsidP="0001105E">
      <w:pPr>
        <w:pStyle w:val="Sinespaciado"/>
        <w:jc w:val="both"/>
        <w:rPr>
          <w:rFonts w:ascii="Arial" w:hAnsi="Arial" w:cs="Arial"/>
          <w:sz w:val="24"/>
          <w:szCs w:val="24"/>
        </w:rPr>
      </w:pPr>
    </w:p>
    <w:p w14:paraId="749C4EBF" w14:textId="77777777" w:rsidR="0001105E" w:rsidRPr="0001105E" w:rsidRDefault="0001105E" w:rsidP="0001105E">
      <w:pPr>
        <w:pStyle w:val="Sinespaciado"/>
        <w:jc w:val="both"/>
        <w:rPr>
          <w:rFonts w:ascii="Arial" w:hAnsi="Arial" w:cs="Arial"/>
          <w:sz w:val="24"/>
          <w:szCs w:val="24"/>
        </w:rPr>
      </w:pPr>
      <w:r w:rsidRPr="0001105E">
        <w:rPr>
          <w:rFonts w:ascii="Arial" w:hAnsi="Arial" w:cs="Arial"/>
          <w:sz w:val="24"/>
          <w:szCs w:val="24"/>
        </w:rPr>
        <w:t>Citó por ejemplo que, en el marco del “Día Internacional de la Niña”, la coordinación de RECUDE mediante el arte, compartió con las y los alumnos del “Colegio Hispanoamericano”, conocimientos básicos que pueden salvar vidas “y mediante la actividad ‘Pintando tus sueños’, generamos que crezca la confianza de los infantes para construir un mejor futuro”, indicó.</w:t>
      </w:r>
    </w:p>
    <w:p w14:paraId="2B85E7CE" w14:textId="77777777" w:rsidR="0001105E" w:rsidRPr="0001105E" w:rsidRDefault="0001105E" w:rsidP="0001105E">
      <w:pPr>
        <w:pStyle w:val="Sinespaciado"/>
        <w:jc w:val="both"/>
        <w:rPr>
          <w:rFonts w:ascii="Arial" w:hAnsi="Arial" w:cs="Arial"/>
          <w:sz w:val="24"/>
          <w:szCs w:val="24"/>
        </w:rPr>
      </w:pPr>
    </w:p>
    <w:p w14:paraId="4B1A8B66" w14:textId="77777777" w:rsidR="0001105E" w:rsidRPr="0001105E" w:rsidRDefault="0001105E" w:rsidP="0001105E">
      <w:pPr>
        <w:pStyle w:val="Sinespaciado"/>
        <w:jc w:val="both"/>
        <w:rPr>
          <w:rFonts w:ascii="Arial" w:hAnsi="Arial" w:cs="Arial"/>
          <w:sz w:val="24"/>
          <w:szCs w:val="24"/>
        </w:rPr>
      </w:pPr>
      <w:r w:rsidRPr="0001105E">
        <w:rPr>
          <w:rFonts w:ascii="Arial" w:hAnsi="Arial" w:cs="Arial"/>
          <w:sz w:val="24"/>
          <w:szCs w:val="24"/>
        </w:rPr>
        <w:t xml:space="preserve">Dijo </w:t>
      </w:r>
      <w:proofErr w:type="gramStart"/>
      <w:r w:rsidRPr="0001105E">
        <w:rPr>
          <w:rFonts w:ascii="Arial" w:hAnsi="Arial" w:cs="Arial"/>
          <w:sz w:val="24"/>
          <w:szCs w:val="24"/>
        </w:rPr>
        <w:t>que</w:t>
      </w:r>
      <w:proofErr w:type="gramEnd"/>
      <w:r w:rsidRPr="0001105E">
        <w:rPr>
          <w:rFonts w:ascii="Arial" w:hAnsi="Arial" w:cs="Arial"/>
          <w:sz w:val="24"/>
          <w:szCs w:val="24"/>
        </w:rPr>
        <w:t xml:space="preserve"> asimismo, con el fin de promover la cultura de la prevención  desde edad temprana así como el cuidado mutuo y la seguridad en las escuelas, se presentó a través del “Teatro guiñol” la obra: “Aprendiendo primeros auxilios con Lupita y sus amigos” a las niñas y los niños de la escuela primaria “Antonio Caso”, turno matutino.</w:t>
      </w:r>
    </w:p>
    <w:p w14:paraId="54629F6C" w14:textId="77777777" w:rsidR="0001105E" w:rsidRPr="0001105E" w:rsidRDefault="0001105E" w:rsidP="0001105E">
      <w:pPr>
        <w:pStyle w:val="Sinespaciado"/>
        <w:jc w:val="both"/>
        <w:rPr>
          <w:rFonts w:ascii="Arial" w:hAnsi="Arial" w:cs="Arial"/>
          <w:sz w:val="24"/>
          <w:szCs w:val="24"/>
        </w:rPr>
      </w:pPr>
    </w:p>
    <w:p w14:paraId="668AC421" w14:textId="77777777" w:rsidR="0001105E" w:rsidRPr="0001105E" w:rsidRDefault="0001105E" w:rsidP="0001105E">
      <w:pPr>
        <w:pStyle w:val="Sinespaciado"/>
        <w:jc w:val="both"/>
        <w:rPr>
          <w:rFonts w:ascii="Arial" w:hAnsi="Arial" w:cs="Arial"/>
          <w:sz w:val="24"/>
          <w:szCs w:val="24"/>
        </w:rPr>
      </w:pPr>
      <w:r w:rsidRPr="0001105E">
        <w:rPr>
          <w:rFonts w:ascii="Arial" w:hAnsi="Arial" w:cs="Arial"/>
          <w:sz w:val="24"/>
          <w:szCs w:val="24"/>
        </w:rPr>
        <w:t xml:space="preserve">Explicó que a través de esta actividad las niñas y niños pudieron aprender de forma divertida cómo ayudar en caso de accidentes “por ejemplo, aprendieron cómo aplicar el RCP en caso de un </w:t>
      </w:r>
      <w:proofErr w:type="gramStart"/>
      <w:r w:rsidRPr="0001105E">
        <w:rPr>
          <w:rFonts w:ascii="Arial" w:hAnsi="Arial" w:cs="Arial"/>
          <w:sz w:val="24"/>
          <w:szCs w:val="24"/>
        </w:rPr>
        <w:t>atragantamiento</w:t>
      </w:r>
      <w:proofErr w:type="gramEnd"/>
      <w:r w:rsidRPr="0001105E">
        <w:rPr>
          <w:rFonts w:ascii="Arial" w:hAnsi="Arial" w:cs="Arial"/>
          <w:sz w:val="24"/>
          <w:szCs w:val="24"/>
        </w:rPr>
        <w:t xml:space="preserve"> así como gritar, hablarle a mamá, papá, algún familiar o llamar a un vecino o marcar al número de emergencia”, expresó.</w:t>
      </w:r>
    </w:p>
    <w:p w14:paraId="74931448" w14:textId="77777777" w:rsidR="0001105E" w:rsidRPr="0001105E" w:rsidRDefault="0001105E" w:rsidP="0001105E">
      <w:pPr>
        <w:pStyle w:val="Sinespaciado"/>
        <w:jc w:val="both"/>
        <w:rPr>
          <w:rFonts w:ascii="Arial" w:hAnsi="Arial" w:cs="Arial"/>
          <w:sz w:val="24"/>
          <w:szCs w:val="24"/>
        </w:rPr>
      </w:pPr>
    </w:p>
    <w:p w14:paraId="497DF662" w14:textId="77777777" w:rsidR="0001105E" w:rsidRPr="0001105E" w:rsidRDefault="0001105E" w:rsidP="0001105E">
      <w:pPr>
        <w:pStyle w:val="Sinespaciado"/>
        <w:jc w:val="both"/>
        <w:rPr>
          <w:rFonts w:ascii="Arial" w:hAnsi="Arial" w:cs="Arial"/>
          <w:sz w:val="24"/>
          <w:szCs w:val="24"/>
        </w:rPr>
      </w:pPr>
      <w:r w:rsidRPr="0001105E">
        <w:rPr>
          <w:rFonts w:ascii="Arial" w:hAnsi="Arial" w:cs="Arial"/>
          <w:sz w:val="24"/>
          <w:szCs w:val="24"/>
        </w:rPr>
        <w:t xml:space="preserve">Así también, comentó que otro de los temas que se aborda a través del “Teatro guiñol” es el “Plato del buen comer”, donde se le enseña la importancia de una </w:t>
      </w:r>
      <w:r w:rsidRPr="0001105E">
        <w:rPr>
          <w:rFonts w:ascii="Arial" w:hAnsi="Arial" w:cs="Arial"/>
          <w:sz w:val="24"/>
          <w:szCs w:val="24"/>
        </w:rPr>
        <w:lastRenderedPageBreak/>
        <w:t xml:space="preserve">alimentación completa, equilibrada y variada mediante alimentos como frutas y verduras; cereales y tubérculos, y leguminosas y alimentos de origen animal. </w:t>
      </w:r>
    </w:p>
    <w:p w14:paraId="0061DA8F" w14:textId="77777777" w:rsidR="0001105E" w:rsidRPr="0001105E" w:rsidRDefault="0001105E" w:rsidP="0001105E">
      <w:pPr>
        <w:pStyle w:val="Sinespaciado"/>
        <w:jc w:val="both"/>
        <w:rPr>
          <w:rFonts w:ascii="Arial" w:hAnsi="Arial" w:cs="Arial"/>
          <w:sz w:val="24"/>
          <w:szCs w:val="24"/>
        </w:rPr>
      </w:pPr>
    </w:p>
    <w:p w14:paraId="450A41F7" w14:textId="77777777" w:rsidR="0001105E" w:rsidRPr="0001105E" w:rsidRDefault="0001105E" w:rsidP="0001105E">
      <w:pPr>
        <w:pStyle w:val="Sinespaciado"/>
        <w:jc w:val="both"/>
        <w:rPr>
          <w:rFonts w:ascii="Arial" w:hAnsi="Arial" w:cs="Arial"/>
          <w:sz w:val="24"/>
          <w:szCs w:val="24"/>
        </w:rPr>
      </w:pPr>
      <w:r w:rsidRPr="0001105E">
        <w:rPr>
          <w:rFonts w:ascii="Arial" w:hAnsi="Arial" w:cs="Arial"/>
          <w:sz w:val="24"/>
          <w:szCs w:val="24"/>
        </w:rPr>
        <w:t>Gamboa Hernández aseguró que el objetivo es mostrar cómo combinar estos grupos de forma correcta en cada comida para obtener la energía y los nutrientes necesarios para el buen funcionamiento del cuerpo y prevenir enfermedades como la obesidad, la hipertensión y hasta el cáncer.</w:t>
      </w:r>
    </w:p>
    <w:p w14:paraId="35918C68" w14:textId="77777777" w:rsidR="0001105E" w:rsidRPr="0001105E" w:rsidRDefault="0001105E" w:rsidP="0001105E">
      <w:pPr>
        <w:pStyle w:val="Sinespaciado"/>
        <w:jc w:val="both"/>
        <w:rPr>
          <w:rFonts w:ascii="Arial" w:hAnsi="Arial" w:cs="Arial"/>
          <w:sz w:val="24"/>
          <w:szCs w:val="24"/>
        </w:rPr>
      </w:pPr>
    </w:p>
    <w:p w14:paraId="2D9257AC" w14:textId="2BC43452" w:rsidR="00E65D39" w:rsidRPr="00E65D39" w:rsidRDefault="0001105E" w:rsidP="0001105E">
      <w:pPr>
        <w:pStyle w:val="Sinespaciado"/>
        <w:jc w:val="both"/>
        <w:rPr>
          <w:rFonts w:ascii="Arial" w:hAnsi="Arial" w:cs="Arial"/>
          <w:sz w:val="24"/>
          <w:szCs w:val="24"/>
        </w:rPr>
      </w:pPr>
      <w:r w:rsidRPr="0001105E">
        <w:rPr>
          <w:rFonts w:ascii="Arial" w:hAnsi="Arial" w:cs="Arial"/>
          <w:sz w:val="24"/>
          <w:szCs w:val="24"/>
        </w:rPr>
        <w:t>“La coordinación trabaja en la obra ‘Prevención del abuso sexual’ y el teatro guiñol es de suma importancia porque los niños son muy visuales y a través de los muñequitos y un ‘Gallo de oro’, ellos se identifican más, adquieren más confianza y se coloca un buzón donde pueden expresar sus emociones”, puntualizó.</w:t>
      </w:r>
    </w:p>
    <w:p w14:paraId="623A3494" w14:textId="77777777" w:rsidR="00E65D39" w:rsidRPr="00E65D39" w:rsidRDefault="00E65D39" w:rsidP="00E65D39">
      <w:pPr>
        <w:pStyle w:val="Sinespaciado"/>
        <w:jc w:val="both"/>
        <w:rPr>
          <w:rFonts w:ascii="Arial" w:hAnsi="Arial" w:cs="Arial"/>
          <w:sz w:val="24"/>
          <w:szCs w:val="24"/>
        </w:rPr>
      </w:pPr>
    </w:p>
    <w:p w14:paraId="6B466BBA" w14:textId="1D6671B9" w:rsidR="00AB0F61" w:rsidRPr="00E65D39" w:rsidRDefault="00E65D39" w:rsidP="0001105E">
      <w:pPr>
        <w:pStyle w:val="Sinespaciado"/>
        <w:jc w:val="center"/>
        <w:rPr>
          <w:rFonts w:ascii="Arial" w:hAnsi="Arial" w:cs="Arial"/>
          <w:sz w:val="24"/>
          <w:szCs w:val="24"/>
        </w:rPr>
      </w:pPr>
      <w:r w:rsidRPr="00E65D39">
        <w:rPr>
          <w:rFonts w:ascii="Arial" w:hAnsi="Arial" w:cs="Arial"/>
          <w:sz w:val="24"/>
          <w:szCs w:val="24"/>
        </w:rPr>
        <w:t>************</w:t>
      </w:r>
    </w:p>
    <w:sectPr w:rsidR="00AB0F61" w:rsidRPr="00E65D3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2F32" w14:textId="77777777" w:rsidR="00FF35DC" w:rsidRDefault="00FF35DC" w:rsidP="0092028B">
      <w:r>
        <w:separator/>
      </w:r>
    </w:p>
  </w:endnote>
  <w:endnote w:type="continuationSeparator" w:id="0">
    <w:p w14:paraId="457644FC" w14:textId="77777777" w:rsidR="00FF35DC" w:rsidRDefault="00FF35D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EB14" w14:textId="77777777" w:rsidR="00FF35DC" w:rsidRDefault="00FF35DC" w:rsidP="0092028B">
      <w:r>
        <w:separator/>
      </w:r>
    </w:p>
  </w:footnote>
  <w:footnote w:type="continuationSeparator" w:id="0">
    <w:p w14:paraId="3611D116" w14:textId="77777777" w:rsidR="00FF35DC" w:rsidRDefault="00FF35D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15BB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01105E">
                            <w:rPr>
                              <w:rFonts w:cstheme="minorHAnsi"/>
                              <w:b/>
                              <w:bCs/>
                              <w:lang w:val="es-ES"/>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15BB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01105E">
                      <w:rPr>
                        <w:rFonts w:cstheme="minorHAnsi"/>
                        <w:b/>
                        <w:bCs/>
                        <w:lang w:val="es-ES"/>
                      </w:rPr>
                      <w:t>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643"/>
    <w:multiLevelType w:val="hybridMultilevel"/>
    <w:tmpl w:val="614C0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1"/>
  </w:num>
  <w:num w:numId="3" w16cid:durableId="1350453206">
    <w:abstractNumId w:val="12"/>
  </w:num>
  <w:num w:numId="4" w16cid:durableId="2059013186">
    <w:abstractNumId w:val="25"/>
  </w:num>
  <w:num w:numId="5" w16cid:durableId="2000115139">
    <w:abstractNumId w:val="27"/>
  </w:num>
  <w:num w:numId="6" w16cid:durableId="1912302049">
    <w:abstractNumId w:val="2"/>
  </w:num>
  <w:num w:numId="7" w16cid:durableId="1343319712">
    <w:abstractNumId w:val="44"/>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3"/>
  </w:num>
  <w:num w:numId="14" w16cid:durableId="1147933680">
    <w:abstractNumId w:val="9"/>
  </w:num>
  <w:num w:numId="15" w16cid:durableId="2144344463">
    <w:abstractNumId w:val="26"/>
  </w:num>
  <w:num w:numId="16" w16cid:durableId="1053892324">
    <w:abstractNumId w:val="15"/>
  </w:num>
  <w:num w:numId="17" w16cid:durableId="359667562">
    <w:abstractNumId w:val="39"/>
  </w:num>
  <w:num w:numId="18" w16cid:durableId="469715409">
    <w:abstractNumId w:val="6"/>
  </w:num>
  <w:num w:numId="19" w16cid:durableId="1769495619">
    <w:abstractNumId w:val="43"/>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2"/>
  </w:num>
  <w:num w:numId="25" w16cid:durableId="1191576450">
    <w:abstractNumId w:val="18"/>
  </w:num>
  <w:num w:numId="26" w16cid:durableId="1404062520">
    <w:abstractNumId w:val="46"/>
  </w:num>
  <w:num w:numId="27" w16cid:durableId="1961111083">
    <w:abstractNumId w:val="23"/>
  </w:num>
  <w:num w:numId="28" w16cid:durableId="1958178584">
    <w:abstractNumId w:val="14"/>
  </w:num>
  <w:num w:numId="29" w16cid:durableId="1887066241">
    <w:abstractNumId w:val="10"/>
  </w:num>
  <w:num w:numId="30" w16cid:durableId="1481578913">
    <w:abstractNumId w:val="35"/>
  </w:num>
  <w:num w:numId="31" w16cid:durableId="1575628831">
    <w:abstractNumId w:val="47"/>
  </w:num>
  <w:num w:numId="32" w16cid:durableId="355618971">
    <w:abstractNumId w:val="1"/>
  </w:num>
  <w:num w:numId="33" w16cid:durableId="1724869732">
    <w:abstractNumId w:val="4"/>
  </w:num>
  <w:num w:numId="34" w16cid:durableId="585043784">
    <w:abstractNumId w:val="7"/>
  </w:num>
  <w:num w:numId="35" w16cid:durableId="1863545584">
    <w:abstractNumId w:val="22"/>
  </w:num>
  <w:num w:numId="36" w16cid:durableId="645280353">
    <w:abstractNumId w:val="37"/>
  </w:num>
  <w:num w:numId="37" w16cid:durableId="1545747600">
    <w:abstractNumId w:val="13"/>
  </w:num>
  <w:num w:numId="38" w16cid:durableId="1347440470">
    <w:abstractNumId w:val="36"/>
  </w:num>
  <w:num w:numId="39" w16cid:durableId="479804822">
    <w:abstractNumId w:val="45"/>
  </w:num>
  <w:num w:numId="40" w16cid:durableId="1991473985">
    <w:abstractNumId w:val="20"/>
  </w:num>
  <w:num w:numId="41" w16cid:durableId="304745832">
    <w:abstractNumId w:val="11"/>
  </w:num>
  <w:num w:numId="42" w16cid:durableId="1950046186">
    <w:abstractNumId w:val="5"/>
  </w:num>
  <w:num w:numId="43" w16cid:durableId="1960838494">
    <w:abstractNumId w:val="8"/>
  </w:num>
  <w:num w:numId="44" w16cid:durableId="540023665">
    <w:abstractNumId w:val="48"/>
  </w:num>
  <w:num w:numId="45" w16cid:durableId="1727483246">
    <w:abstractNumId w:val="38"/>
  </w:num>
  <w:num w:numId="46" w16cid:durableId="1819373564">
    <w:abstractNumId w:val="34"/>
  </w:num>
  <w:num w:numId="47" w16cid:durableId="1270087872">
    <w:abstractNumId w:val="40"/>
  </w:num>
  <w:num w:numId="48" w16cid:durableId="1386831698">
    <w:abstractNumId w:val="33"/>
  </w:num>
  <w:num w:numId="49" w16cid:durableId="27324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105E"/>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65D39"/>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35DC"/>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2025-10-21T16:07:00Z</dcterms:created>
  <dcterms:modified xsi:type="dcterms:W3CDTF">2025-10-22T16:09:00Z</dcterms:modified>
</cp:coreProperties>
</file>